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B37" w:rsidRDefault="00BA7B37" w:rsidP="00BA7B37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0B9A18D2" wp14:editId="31B6DEF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A7B37" w:rsidRDefault="00BA7B37" w:rsidP="00BA7B37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A7B37" w:rsidRDefault="00BA7B37" w:rsidP="00BA7B37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A7B37" w:rsidRDefault="00BA7B37" w:rsidP="00BA7B37">
      <w:pPr>
        <w:spacing w:after="0"/>
        <w:jc w:val="center"/>
      </w:pPr>
    </w:p>
    <w:p w:rsidR="00BA7B37" w:rsidRPr="00B74DA4" w:rsidRDefault="00BA7B37" w:rsidP="00BA7B37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F94B027" wp14:editId="16369CC4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B37" w:rsidRDefault="00BA7B37" w:rsidP="00BA7B37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6</w:t>
                            </w:r>
                          </w:p>
                          <w:p w:rsidR="00BA7B37" w:rsidRPr="00B74DA4" w:rsidRDefault="00C44FD0" w:rsidP="00BA7B37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Lenguaje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verbal </w:t>
                            </w:r>
                            <w:r w:rsidR="00BA7B3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Pre</w:t>
                            </w:r>
                            <w:proofErr w:type="gramEnd"/>
                            <w:r w:rsidR="00BA7B37">
                              <w:rPr>
                                <w:b/>
                                <w:sz w:val="24"/>
                                <w:szCs w:val="24"/>
                              </w:rPr>
                              <w:t>-kínder A, B,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4B02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BA7B37" w:rsidRDefault="00BA7B37" w:rsidP="00BA7B37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6</w:t>
                      </w:r>
                    </w:p>
                    <w:p w:rsidR="00BA7B37" w:rsidRPr="00B74DA4" w:rsidRDefault="00C44FD0" w:rsidP="00BA7B37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Lenguaje 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 xml:space="preserve">verbal </w:t>
                      </w:r>
                      <w:r w:rsidR="00BA7B37">
                        <w:rPr>
                          <w:b/>
                          <w:sz w:val="24"/>
                          <w:szCs w:val="24"/>
                        </w:rPr>
                        <w:t xml:space="preserve"> Pre</w:t>
                      </w:r>
                      <w:proofErr w:type="gramEnd"/>
                      <w:r w:rsidR="00BA7B37">
                        <w:rPr>
                          <w:b/>
                          <w:sz w:val="24"/>
                          <w:szCs w:val="24"/>
                        </w:rPr>
                        <w:t>-kínder A, B, 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A7B37" w:rsidRDefault="00BA7B37" w:rsidP="00BA7B37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A7B37" w:rsidTr="00C9181A">
        <w:trPr>
          <w:trHeight w:val="295"/>
        </w:trPr>
        <w:tc>
          <w:tcPr>
            <w:tcW w:w="3544" w:type="dxa"/>
          </w:tcPr>
          <w:p w:rsidR="00BA7B37" w:rsidRPr="00B74DA4" w:rsidRDefault="00BA7B37" w:rsidP="00C9181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A7B37" w:rsidRDefault="00BA7B37" w:rsidP="00243F3F">
            <w:pPr>
              <w:pStyle w:val="Sinespaciado"/>
            </w:pPr>
            <w:r w:rsidRPr="00243F3F">
              <w:t xml:space="preserve">Comprender contenidos explícitos de textos literarios, a partir de la escucha atenta, describiendo información y realizando progresivamente inferencia y predicciones. </w:t>
            </w:r>
          </w:p>
        </w:tc>
      </w:tr>
      <w:tr w:rsidR="00BA7B37" w:rsidTr="00C9181A">
        <w:trPr>
          <w:trHeight w:val="279"/>
        </w:trPr>
        <w:tc>
          <w:tcPr>
            <w:tcW w:w="3544" w:type="dxa"/>
          </w:tcPr>
          <w:p w:rsidR="00BA7B37" w:rsidRPr="00B74DA4" w:rsidRDefault="00BA7B37" w:rsidP="00C9181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243F3F" w:rsidRDefault="00243F3F" w:rsidP="00243F3F">
            <w:pPr>
              <w:pStyle w:val="Sinespaciado"/>
            </w:pPr>
            <w:r>
              <w:t>Escuchar atentamente el texto.</w:t>
            </w:r>
            <w:r w:rsidR="007E638E">
              <w:t xml:space="preserve"> (documento Word)</w:t>
            </w:r>
          </w:p>
          <w:p w:rsidR="00BA7B37" w:rsidRDefault="00243F3F" w:rsidP="00243F3F">
            <w:pPr>
              <w:pStyle w:val="Sinespaciado"/>
            </w:pPr>
            <w:r>
              <w:t>R</w:t>
            </w:r>
            <w:r w:rsidR="00BA7B37" w:rsidRPr="00BA7B37">
              <w:t xml:space="preserve">esponder preguntas </w:t>
            </w:r>
          </w:p>
        </w:tc>
      </w:tr>
      <w:tr w:rsidR="00BA7B37" w:rsidTr="00C9181A">
        <w:trPr>
          <w:trHeight w:val="295"/>
        </w:trPr>
        <w:tc>
          <w:tcPr>
            <w:tcW w:w="3544" w:type="dxa"/>
          </w:tcPr>
          <w:p w:rsidR="00BA7B37" w:rsidRPr="00B74DA4" w:rsidRDefault="00BA7B37" w:rsidP="00C9181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7E638E" w:rsidRDefault="00BA7B37" w:rsidP="007E638E">
            <w:pPr>
              <w:pStyle w:val="Sinespaciado"/>
            </w:pPr>
            <w:r w:rsidRPr="00BA7B37">
              <w:rPr>
                <w:b/>
              </w:rPr>
              <w:t xml:space="preserve"> </w:t>
            </w:r>
            <w:r w:rsidRPr="00BA7B37">
              <w:t xml:space="preserve">Comprender texto: “ Todos somos diferentes” </w:t>
            </w:r>
          </w:p>
          <w:p w:rsidR="007E638E" w:rsidRDefault="007E638E" w:rsidP="007E638E">
            <w:pPr>
              <w:pStyle w:val="Sinespaciado"/>
            </w:pPr>
            <w:r>
              <w:t xml:space="preserve"> R</w:t>
            </w:r>
            <w:r w:rsidR="00BA7B37" w:rsidRPr="00BA7B37">
              <w:t xml:space="preserve">esponder preguntas explicitas </w:t>
            </w:r>
          </w:p>
          <w:p w:rsidR="00BA7B37" w:rsidRPr="00BA7B37" w:rsidRDefault="007E638E" w:rsidP="007E638E">
            <w:pPr>
              <w:pStyle w:val="Sinespaciado"/>
              <w:rPr>
                <w:b/>
              </w:rPr>
            </w:pPr>
            <w:r>
              <w:t>R</w:t>
            </w:r>
            <w:r w:rsidR="00BA7B37" w:rsidRPr="00BA7B37">
              <w:t>ealizar descripciones</w:t>
            </w:r>
            <w:r w:rsidR="00BA7B37" w:rsidRPr="00BA7B37">
              <w:rPr>
                <w:b/>
              </w:rPr>
              <w:t xml:space="preserve"> </w:t>
            </w:r>
            <w:r w:rsidR="00BA7B37" w:rsidRPr="00BA7B37">
              <w:t>de personajes</w:t>
            </w:r>
            <w:r w:rsidR="00BA7B37" w:rsidRPr="00BA7B37">
              <w:rPr>
                <w:b/>
              </w:rPr>
              <w:t xml:space="preserve"> </w:t>
            </w:r>
          </w:p>
        </w:tc>
      </w:tr>
      <w:tr w:rsidR="00BA7B37" w:rsidTr="00C9181A">
        <w:trPr>
          <w:trHeight w:val="279"/>
        </w:trPr>
        <w:tc>
          <w:tcPr>
            <w:tcW w:w="3544" w:type="dxa"/>
          </w:tcPr>
          <w:p w:rsidR="00BA7B37" w:rsidRPr="00B74DA4" w:rsidRDefault="008E4B6F" w:rsidP="00C9181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Fecha </w:t>
            </w:r>
          </w:p>
        </w:tc>
        <w:tc>
          <w:tcPr>
            <w:tcW w:w="7280" w:type="dxa"/>
          </w:tcPr>
          <w:p w:rsidR="00BA7B37" w:rsidRDefault="008E4B6F" w:rsidP="00C9181A">
            <w:r>
              <w:t xml:space="preserve">2 semana de abril </w:t>
            </w:r>
          </w:p>
        </w:tc>
      </w:tr>
      <w:tr w:rsidR="00BA7B37" w:rsidTr="00C9181A">
        <w:trPr>
          <w:trHeight w:val="279"/>
        </w:trPr>
        <w:tc>
          <w:tcPr>
            <w:tcW w:w="3544" w:type="dxa"/>
          </w:tcPr>
          <w:p w:rsidR="00BA7B37" w:rsidRDefault="00BA7B37" w:rsidP="00C9181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BA7B37" w:rsidRDefault="00041D93" w:rsidP="00243F3F">
            <w:pPr>
              <w:pStyle w:val="Sinespaciado"/>
            </w:pPr>
            <w:hyperlink r:id="rId6" w:history="1">
              <w:r w:rsidR="00BA7B37" w:rsidRPr="00E036FC">
                <w:rPr>
                  <w:rStyle w:val="Hipervnculo"/>
                </w:rPr>
                <w:t>Larcos@liceomixto.cl</w:t>
              </w:r>
            </w:hyperlink>
          </w:p>
          <w:p w:rsidR="00BA7B37" w:rsidRDefault="00041D93" w:rsidP="00243F3F">
            <w:pPr>
              <w:pStyle w:val="Sinespaciado"/>
            </w:pPr>
            <w:hyperlink r:id="rId7" w:history="1">
              <w:r w:rsidR="00BA7B37" w:rsidRPr="00E036FC">
                <w:rPr>
                  <w:rStyle w:val="Hipervnculo"/>
                </w:rPr>
                <w:t>Jtorres@liceomixto.cl</w:t>
              </w:r>
            </w:hyperlink>
          </w:p>
          <w:p w:rsidR="00BA7B37" w:rsidRDefault="00041D93" w:rsidP="00243F3F">
            <w:pPr>
              <w:pStyle w:val="Sinespaciado"/>
            </w:pPr>
            <w:hyperlink r:id="rId8" w:history="1">
              <w:r w:rsidR="00BA7B37" w:rsidRPr="00E036FC">
                <w:rPr>
                  <w:rStyle w:val="Hipervnculo"/>
                </w:rPr>
                <w:t>Loviedo@liceomixto.cl</w:t>
              </w:r>
            </w:hyperlink>
          </w:p>
          <w:p w:rsidR="00BA7B37" w:rsidRDefault="00041D93" w:rsidP="00243F3F">
            <w:pPr>
              <w:pStyle w:val="Sinespaciado"/>
            </w:pPr>
            <w:hyperlink r:id="rId9" w:history="1">
              <w:r w:rsidR="00BA7B37" w:rsidRPr="00E036FC">
                <w:rPr>
                  <w:rStyle w:val="Hipervnculo"/>
                </w:rPr>
                <w:t>Ppino@liceomixto.cl</w:t>
              </w:r>
            </w:hyperlink>
            <w:r w:rsidR="00BA7B37">
              <w:t xml:space="preserve"> </w:t>
            </w:r>
          </w:p>
        </w:tc>
      </w:tr>
    </w:tbl>
    <w:p w:rsidR="0086437C" w:rsidRPr="00AB2F01" w:rsidRDefault="0086437C" w:rsidP="009E2299">
      <w:pPr>
        <w:rPr>
          <w:b/>
          <w:bCs/>
          <w:sz w:val="24"/>
        </w:rPr>
      </w:pPr>
      <w:r w:rsidRPr="00AB2F01">
        <w:rPr>
          <w:b/>
          <w:bCs/>
          <w:sz w:val="24"/>
        </w:rPr>
        <w:t xml:space="preserve">Preguntas: </w:t>
      </w:r>
    </w:p>
    <w:p w:rsidR="0086437C" w:rsidRPr="00AB2F01" w:rsidRDefault="0086437C" w:rsidP="009E2299">
      <w:pPr>
        <w:rPr>
          <w:b/>
          <w:bCs/>
          <w:sz w:val="24"/>
        </w:rPr>
      </w:pPr>
      <w:r w:rsidRPr="00AB2F01">
        <w:rPr>
          <w:b/>
          <w:bCs/>
          <w:sz w:val="24"/>
        </w:rPr>
        <w:t>Escribir las respuestas del niño/a</w:t>
      </w:r>
      <w:r w:rsidR="00AB2F01" w:rsidRPr="00AB2F01">
        <w:rPr>
          <w:b/>
          <w:bCs/>
          <w:sz w:val="24"/>
        </w:rPr>
        <w:t xml:space="preserve">. </w:t>
      </w:r>
    </w:p>
    <w:p w:rsidR="00AB2F01" w:rsidRPr="00AB2F01" w:rsidRDefault="00AB2F01" w:rsidP="00AB2F01">
      <w:pPr>
        <w:rPr>
          <w:b/>
          <w:bCs/>
          <w:sz w:val="24"/>
        </w:rPr>
      </w:pPr>
      <w:r w:rsidRPr="00AB2F01">
        <w:rPr>
          <w:b/>
          <w:bCs/>
          <w:sz w:val="24"/>
        </w:rPr>
        <w:t>1 ¿Qué</w:t>
      </w:r>
      <w:r w:rsidR="0086437C" w:rsidRPr="00AB2F01">
        <w:rPr>
          <w:b/>
          <w:bCs/>
          <w:sz w:val="24"/>
        </w:rPr>
        <w:t xml:space="preserve"> ani</w:t>
      </w:r>
      <w:r w:rsidRPr="00AB2F01">
        <w:rPr>
          <w:b/>
          <w:bCs/>
          <w:sz w:val="24"/>
        </w:rPr>
        <w:t>mal</w:t>
      </w:r>
      <w:r w:rsidR="0086437C" w:rsidRPr="00AB2F01">
        <w:rPr>
          <w:b/>
          <w:bCs/>
          <w:sz w:val="24"/>
        </w:rPr>
        <w:t>es aparecen en el cuento?</w:t>
      </w:r>
      <w:r w:rsidRPr="00AB2F01">
        <w:rPr>
          <w:b/>
          <w:bCs/>
          <w:sz w:val="24"/>
        </w:rPr>
        <w:t xml:space="preserve"> R: Pájaro, pez, ardilla, conejo, topo, perro</w:t>
      </w:r>
    </w:p>
    <w:p w:rsidR="00AB2F01" w:rsidRPr="00AB2F01" w:rsidRDefault="00AB2F01" w:rsidP="00AB2F01">
      <w:pPr>
        <w:rPr>
          <w:b/>
          <w:bCs/>
          <w:sz w:val="24"/>
        </w:rPr>
      </w:pPr>
      <w:r w:rsidRPr="00AB2F01">
        <w:rPr>
          <w:b/>
          <w:bCs/>
          <w:sz w:val="24"/>
        </w:rPr>
        <w:t>_________________________________________</w:t>
      </w:r>
      <w:r w:rsidR="007E638E">
        <w:rPr>
          <w:b/>
          <w:bCs/>
          <w:sz w:val="24"/>
        </w:rPr>
        <w:t>______________________________________________</w:t>
      </w:r>
    </w:p>
    <w:p w:rsidR="0086437C" w:rsidRPr="00AB2F01" w:rsidRDefault="0086437C" w:rsidP="009E2299">
      <w:pPr>
        <w:rPr>
          <w:b/>
          <w:bCs/>
          <w:sz w:val="24"/>
        </w:rPr>
      </w:pPr>
      <w:r w:rsidRPr="00AB2F01">
        <w:rPr>
          <w:b/>
          <w:bCs/>
          <w:sz w:val="24"/>
        </w:rPr>
        <w:t xml:space="preserve">2 </w:t>
      </w:r>
      <w:r w:rsidR="00AB2F01" w:rsidRPr="00AB2F01">
        <w:rPr>
          <w:b/>
          <w:bCs/>
          <w:sz w:val="24"/>
        </w:rPr>
        <w:t>¿Para qué</w:t>
      </w:r>
      <w:r w:rsidRPr="00AB2F01">
        <w:rPr>
          <w:b/>
          <w:bCs/>
          <w:sz w:val="24"/>
        </w:rPr>
        <w:t xml:space="preserve"> se reunieron los animales?</w:t>
      </w:r>
      <w:r w:rsidR="00AB2F01" w:rsidRPr="00AB2F01">
        <w:rPr>
          <w:b/>
          <w:bCs/>
          <w:sz w:val="24"/>
        </w:rPr>
        <w:t xml:space="preserve"> R: para abrir una escuela</w:t>
      </w:r>
    </w:p>
    <w:p w:rsidR="00AB2F01" w:rsidRPr="00AB2F01" w:rsidRDefault="00AB2F01" w:rsidP="009E2299">
      <w:pPr>
        <w:rPr>
          <w:b/>
          <w:bCs/>
          <w:sz w:val="24"/>
        </w:rPr>
      </w:pPr>
      <w:r w:rsidRPr="00AB2F01">
        <w:rPr>
          <w:b/>
          <w:bCs/>
          <w:sz w:val="24"/>
        </w:rPr>
        <w:t>___________________________________________</w:t>
      </w:r>
      <w:r w:rsidR="007E638E">
        <w:rPr>
          <w:b/>
          <w:bCs/>
          <w:sz w:val="24"/>
        </w:rPr>
        <w:t>____________________________________________</w:t>
      </w:r>
    </w:p>
    <w:p w:rsidR="0086437C" w:rsidRPr="00AB2F01" w:rsidRDefault="00AB2F01" w:rsidP="009E2299">
      <w:pPr>
        <w:rPr>
          <w:b/>
          <w:bCs/>
          <w:sz w:val="24"/>
        </w:rPr>
      </w:pPr>
      <w:r w:rsidRPr="00AB2F01">
        <w:rPr>
          <w:b/>
          <w:bCs/>
          <w:sz w:val="24"/>
        </w:rPr>
        <w:t>3 ¿Qué</w:t>
      </w:r>
      <w:r w:rsidR="0086437C" w:rsidRPr="00AB2F01">
        <w:rPr>
          <w:b/>
          <w:bCs/>
          <w:sz w:val="24"/>
        </w:rPr>
        <w:t xml:space="preserve"> querían aprender los animales?</w:t>
      </w:r>
      <w:r>
        <w:rPr>
          <w:b/>
          <w:bCs/>
          <w:sz w:val="24"/>
        </w:rPr>
        <w:t xml:space="preserve"> R: aprender a volar, </w:t>
      </w:r>
      <w:r w:rsidRPr="00AB2F01">
        <w:rPr>
          <w:b/>
          <w:bCs/>
          <w:sz w:val="24"/>
        </w:rPr>
        <w:t>trepar, saltar, excavar, correr</w:t>
      </w:r>
    </w:p>
    <w:p w:rsidR="00AB2F01" w:rsidRPr="00AB2F01" w:rsidRDefault="00AB2F01" w:rsidP="009E2299">
      <w:pPr>
        <w:rPr>
          <w:b/>
          <w:bCs/>
          <w:sz w:val="24"/>
        </w:rPr>
      </w:pPr>
      <w:r w:rsidRPr="00AB2F01">
        <w:rPr>
          <w:b/>
          <w:bCs/>
          <w:sz w:val="24"/>
        </w:rPr>
        <w:t>___________________________________________</w:t>
      </w:r>
      <w:r w:rsidR="007E638E">
        <w:rPr>
          <w:b/>
          <w:bCs/>
          <w:sz w:val="24"/>
        </w:rPr>
        <w:t>____________________________________________</w:t>
      </w:r>
    </w:p>
    <w:p w:rsidR="0086437C" w:rsidRPr="00AB2F01" w:rsidRDefault="0086437C" w:rsidP="009E2299">
      <w:pPr>
        <w:rPr>
          <w:b/>
          <w:bCs/>
          <w:sz w:val="24"/>
        </w:rPr>
      </w:pPr>
      <w:r w:rsidRPr="00AB2F01">
        <w:rPr>
          <w:b/>
          <w:bCs/>
          <w:sz w:val="24"/>
        </w:rPr>
        <w:t>4 ¿Tu aprendes en el colegio?</w:t>
      </w:r>
    </w:p>
    <w:p w:rsidR="00AB2F01" w:rsidRPr="00AB2F01" w:rsidRDefault="00AB2F01" w:rsidP="009E2299">
      <w:pPr>
        <w:rPr>
          <w:b/>
          <w:bCs/>
          <w:sz w:val="24"/>
        </w:rPr>
      </w:pPr>
      <w:r w:rsidRPr="00AB2F01">
        <w:rPr>
          <w:b/>
          <w:bCs/>
          <w:sz w:val="24"/>
        </w:rPr>
        <w:t>___________________________________________</w:t>
      </w:r>
      <w:r w:rsidR="007E638E">
        <w:rPr>
          <w:b/>
          <w:bCs/>
          <w:sz w:val="24"/>
        </w:rPr>
        <w:t>____________________________________________</w:t>
      </w:r>
    </w:p>
    <w:p w:rsidR="0086437C" w:rsidRPr="00AB2F01" w:rsidRDefault="0086437C" w:rsidP="009E2299">
      <w:pPr>
        <w:rPr>
          <w:b/>
          <w:bCs/>
          <w:sz w:val="24"/>
        </w:rPr>
      </w:pPr>
      <w:r w:rsidRPr="00AB2F01">
        <w:rPr>
          <w:b/>
          <w:bCs/>
          <w:sz w:val="24"/>
        </w:rPr>
        <w:t>5 ¿</w:t>
      </w:r>
      <w:r w:rsidR="00AB2F01" w:rsidRPr="00AB2F01">
        <w:rPr>
          <w:b/>
          <w:bCs/>
          <w:sz w:val="24"/>
        </w:rPr>
        <w:t>Qué</w:t>
      </w:r>
      <w:r w:rsidRPr="00AB2F01">
        <w:rPr>
          <w:b/>
          <w:bCs/>
          <w:sz w:val="24"/>
        </w:rPr>
        <w:t xml:space="preserve"> es lo que </w:t>
      </w:r>
      <w:proofErr w:type="gramStart"/>
      <w:r w:rsidRPr="00AB2F01">
        <w:rPr>
          <w:b/>
          <w:bCs/>
          <w:sz w:val="24"/>
        </w:rPr>
        <w:t>puedes  hacer</w:t>
      </w:r>
      <w:proofErr w:type="gramEnd"/>
      <w:r w:rsidRPr="00AB2F01">
        <w:rPr>
          <w:b/>
          <w:bCs/>
          <w:sz w:val="24"/>
        </w:rPr>
        <w:t>?</w:t>
      </w:r>
    </w:p>
    <w:p w:rsidR="00AB2F01" w:rsidRPr="00AB2F01" w:rsidRDefault="00AB2F01" w:rsidP="009E2299">
      <w:pPr>
        <w:rPr>
          <w:b/>
          <w:bCs/>
          <w:sz w:val="24"/>
        </w:rPr>
      </w:pPr>
      <w:r w:rsidRPr="00AB2F01">
        <w:rPr>
          <w:b/>
          <w:bCs/>
          <w:sz w:val="24"/>
        </w:rPr>
        <w:t>___________________________________________</w:t>
      </w:r>
      <w:r w:rsidR="007E638E">
        <w:rPr>
          <w:b/>
          <w:bCs/>
          <w:sz w:val="24"/>
        </w:rPr>
        <w:t>____________________________________________</w:t>
      </w:r>
    </w:p>
    <w:p w:rsidR="0086437C" w:rsidRPr="00AB2F01" w:rsidRDefault="0086437C" w:rsidP="009E2299">
      <w:pPr>
        <w:rPr>
          <w:b/>
          <w:bCs/>
          <w:sz w:val="24"/>
        </w:rPr>
      </w:pPr>
      <w:r w:rsidRPr="00AB2F01">
        <w:rPr>
          <w:b/>
          <w:bCs/>
          <w:sz w:val="24"/>
        </w:rPr>
        <w:t>6 ¿</w:t>
      </w:r>
      <w:r w:rsidR="00AB2F01" w:rsidRPr="00AB2F01">
        <w:rPr>
          <w:b/>
          <w:bCs/>
          <w:sz w:val="24"/>
        </w:rPr>
        <w:t>Qué</w:t>
      </w:r>
      <w:r w:rsidRPr="00AB2F01">
        <w:rPr>
          <w:b/>
          <w:bCs/>
          <w:sz w:val="24"/>
        </w:rPr>
        <w:t xml:space="preserve"> es lo que no puedes hacer?</w:t>
      </w:r>
    </w:p>
    <w:p w:rsidR="00AB2F01" w:rsidRPr="00AB2F01" w:rsidRDefault="00AB2F01" w:rsidP="009E2299">
      <w:pPr>
        <w:rPr>
          <w:b/>
          <w:bCs/>
          <w:sz w:val="24"/>
        </w:rPr>
      </w:pPr>
      <w:r w:rsidRPr="00AB2F01">
        <w:rPr>
          <w:b/>
          <w:bCs/>
          <w:sz w:val="24"/>
        </w:rPr>
        <w:t>___________________________________________</w:t>
      </w:r>
      <w:r w:rsidR="007E638E">
        <w:rPr>
          <w:b/>
          <w:bCs/>
          <w:sz w:val="24"/>
        </w:rPr>
        <w:t>____________________________________________</w:t>
      </w:r>
    </w:p>
    <w:p w:rsidR="0086437C" w:rsidRPr="00AB2F01" w:rsidRDefault="0086437C" w:rsidP="009E2299">
      <w:pPr>
        <w:rPr>
          <w:b/>
          <w:bCs/>
          <w:sz w:val="24"/>
        </w:rPr>
      </w:pPr>
      <w:r w:rsidRPr="00AB2F01">
        <w:rPr>
          <w:b/>
          <w:bCs/>
          <w:sz w:val="24"/>
        </w:rPr>
        <w:t>7 ¿</w:t>
      </w:r>
      <w:r w:rsidR="00AB2F01" w:rsidRPr="00AB2F01">
        <w:rPr>
          <w:b/>
          <w:bCs/>
          <w:sz w:val="24"/>
        </w:rPr>
        <w:t>Qué</w:t>
      </w:r>
      <w:r w:rsidRPr="00AB2F01">
        <w:rPr>
          <w:b/>
          <w:bCs/>
          <w:sz w:val="24"/>
        </w:rPr>
        <w:t xml:space="preserve"> es lo que te gustaría aprender hacer?</w:t>
      </w:r>
    </w:p>
    <w:p w:rsidR="00AB2F01" w:rsidRPr="00AB2F01" w:rsidRDefault="00AB2F01" w:rsidP="009E2299">
      <w:pPr>
        <w:rPr>
          <w:b/>
          <w:bCs/>
          <w:sz w:val="24"/>
        </w:rPr>
      </w:pPr>
      <w:r w:rsidRPr="00AB2F01">
        <w:rPr>
          <w:b/>
          <w:bCs/>
          <w:sz w:val="24"/>
        </w:rPr>
        <w:t>_____________________________________________</w:t>
      </w:r>
      <w:r w:rsidR="007E638E">
        <w:rPr>
          <w:b/>
          <w:bCs/>
          <w:sz w:val="24"/>
        </w:rPr>
        <w:t>__________________________________________</w:t>
      </w:r>
    </w:p>
    <w:p w:rsidR="0086437C" w:rsidRPr="00AB2F01" w:rsidRDefault="0086437C" w:rsidP="009E2299">
      <w:pPr>
        <w:rPr>
          <w:b/>
          <w:bCs/>
          <w:sz w:val="24"/>
        </w:rPr>
      </w:pPr>
      <w:r w:rsidRPr="00AB2F01">
        <w:rPr>
          <w:b/>
          <w:bCs/>
          <w:sz w:val="24"/>
        </w:rPr>
        <w:t>8 ¿Todos los animales podían realizar las mismas actividades?</w:t>
      </w:r>
      <w:r w:rsidR="00AB2F01" w:rsidRPr="00AB2F01">
        <w:rPr>
          <w:b/>
          <w:bCs/>
          <w:sz w:val="24"/>
        </w:rPr>
        <w:t xml:space="preserve"> R: no, porque no todos tenían alas, no todos tenían patas, no todos tenían aletas. Todos eran diferentes. </w:t>
      </w:r>
    </w:p>
    <w:p w:rsidR="0086437C" w:rsidRPr="00AB2F01" w:rsidRDefault="0086437C" w:rsidP="009E2299">
      <w:pPr>
        <w:rPr>
          <w:b/>
          <w:bCs/>
          <w:sz w:val="24"/>
        </w:rPr>
      </w:pPr>
      <w:r w:rsidRPr="00AB2F01">
        <w:rPr>
          <w:b/>
          <w:bCs/>
          <w:sz w:val="24"/>
        </w:rPr>
        <w:t xml:space="preserve">9 ¿Cual fue </w:t>
      </w:r>
      <w:proofErr w:type="gramStart"/>
      <w:r w:rsidRPr="00AB2F01">
        <w:rPr>
          <w:b/>
          <w:bCs/>
          <w:sz w:val="24"/>
        </w:rPr>
        <w:t>tu  parte</w:t>
      </w:r>
      <w:proofErr w:type="gramEnd"/>
      <w:r w:rsidRPr="00AB2F01">
        <w:rPr>
          <w:b/>
          <w:bCs/>
          <w:sz w:val="24"/>
        </w:rPr>
        <w:t xml:space="preserve"> favorita del cuento?</w:t>
      </w:r>
    </w:p>
    <w:p w:rsidR="00416A2D" w:rsidRPr="00AB2F01" w:rsidRDefault="00AB2F01">
      <w:pPr>
        <w:rPr>
          <w:b/>
          <w:bCs/>
          <w:sz w:val="24"/>
        </w:rPr>
      </w:pPr>
      <w:r w:rsidRPr="00AB2F01">
        <w:rPr>
          <w:b/>
          <w:bCs/>
          <w:sz w:val="24"/>
        </w:rPr>
        <w:t>______________</w:t>
      </w:r>
      <w:r>
        <w:rPr>
          <w:b/>
          <w:bCs/>
          <w:sz w:val="24"/>
        </w:rPr>
        <w:t>________________________</w:t>
      </w:r>
      <w:r w:rsidR="007E638E">
        <w:rPr>
          <w:b/>
          <w:bCs/>
          <w:sz w:val="24"/>
        </w:rPr>
        <w:t>_________________________________________________</w:t>
      </w:r>
    </w:p>
    <w:sectPr w:rsidR="00416A2D" w:rsidRPr="00AB2F01" w:rsidSect="00041D93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126121"/>
    <w:multiLevelType w:val="hybridMultilevel"/>
    <w:tmpl w:val="921A97EE"/>
    <w:lvl w:ilvl="0" w:tplc="C504CA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B37"/>
    <w:rsid w:val="00041D93"/>
    <w:rsid w:val="00243F3F"/>
    <w:rsid w:val="00416A2D"/>
    <w:rsid w:val="004646A3"/>
    <w:rsid w:val="007E638E"/>
    <w:rsid w:val="0086437C"/>
    <w:rsid w:val="008E4B6F"/>
    <w:rsid w:val="009E2299"/>
    <w:rsid w:val="00AB2F01"/>
    <w:rsid w:val="00BA7B37"/>
    <w:rsid w:val="00C4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4E0B8-56EF-41D2-957F-EDFA2AA7F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F0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A7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A7B3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243F3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E2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22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viedo@liceomixto.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torres@liceomixto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rcos@liceomixto.c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pino@liceomixto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 oviedo</dc:creator>
  <cp:lastModifiedBy>BIBLIO C.R.A LMSFB</cp:lastModifiedBy>
  <cp:revision>2</cp:revision>
  <dcterms:created xsi:type="dcterms:W3CDTF">2020-04-01T13:37:00Z</dcterms:created>
  <dcterms:modified xsi:type="dcterms:W3CDTF">2020-04-01T13:37:00Z</dcterms:modified>
</cp:coreProperties>
</file>